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Gingival Fibroblasts from Cell Biologics are isolated from gingival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sBKkIj/Jz28IxXmoUS5w+HETWg==">CgMxLjAyCGguZ2pkZ3hzOAByITFNMzlhR3lQR1YyQzZjenE5eTFoOG5UYi11VmVrel9JOQ==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2023-01-12T21:07:00Z</dcterms:created>
  <dc:creator>Jeanne Chang</dc:creator>
</cp:coreProperties>
</file>