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OD3dSbUohGSA4K3LnJYqmSXsg==">CgMxLjAyCGguZ2pkZ3hzOAByITFRcDZpYmRwM1ZJb3pEMGg2UFNMRG5CNmVaMDlfLTdGOQ==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