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Epithelial Cells from Cell Biologics are isolated from human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Spleen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ab/>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G/bAXNne4roW/thWX64uimrSA==">CgMxLjAyCGguZ2pkZ3hzOAByITExV2pfRXVDMHpUN25PaUlNcG1OY0pJZzVUc3FYYTFrNw==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2022-08-24T16:08:00Z</dcterms:created>
  <dc:creator>Jeanne Chang</dc:creator>
</cp:coreProperties>
</file>