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Spleen Endothelial Cells from Cell Biologics are isolated from the spleen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Spleen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o4BifwS0BnczPbBFIJfFSOsrJg==">CgMxLjA4AHIhMV9yZEl6dW9KYTB4MzR3TVZVbWlCLWZxTElUZERrRUVT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2022-12-08T20:55:00Z</dcterms:created>
  <dc:creator>Jeanne Chang</dc:creator>
</cp:coreProperties>
</file>